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43" w:rsidRPr="00164A84" w:rsidRDefault="0094641B" w:rsidP="00BE3A4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E3A43" w:rsidRPr="00164A8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E3A43">
        <w:rPr>
          <w:rFonts w:ascii="Times New Roman" w:hAnsi="Times New Roman" w:cs="Times New Roman"/>
          <w:sz w:val="24"/>
          <w:szCs w:val="24"/>
        </w:rPr>
        <w:t>автоном</w:t>
      </w:r>
      <w:r w:rsidR="00BE3A43" w:rsidRPr="00164A84">
        <w:rPr>
          <w:rFonts w:ascii="Times New Roman" w:hAnsi="Times New Roman" w:cs="Times New Roman"/>
          <w:sz w:val="24"/>
          <w:szCs w:val="24"/>
        </w:rPr>
        <w:t>ное дошкольное образовательное учреждение</w:t>
      </w:r>
    </w:p>
    <w:p w:rsidR="00BE3A43" w:rsidRPr="00164A84" w:rsidRDefault="00BE3A43" w:rsidP="00BE3A4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4A84">
        <w:rPr>
          <w:rFonts w:ascii="Times New Roman" w:hAnsi="Times New Roman" w:cs="Times New Roman"/>
          <w:sz w:val="24"/>
          <w:szCs w:val="24"/>
        </w:rPr>
        <w:t>центр раз</w:t>
      </w:r>
      <w:r>
        <w:rPr>
          <w:rFonts w:ascii="Times New Roman" w:hAnsi="Times New Roman" w:cs="Times New Roman"/>
          <w:sz w:val="24"/>
          <w:szCs w:val="24"/>
        </w:rPr>
        <w:t>вития ребёнка – детский сад № 32</w:t>
      </w:r>
      <w:r w:rsidRPr="00164A84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BE3A43" w:rsidRPr="00164A84" w:rsidRDefault="00BE3A43" w:rsidP="00BE3A4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64A84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Pr="00BC3F89" w:rsidRDefault="00BE3A43" w:rsidP="00255028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Консультация для родителей</w:t>
      </w:r>
    </w:p>
    <w:p w:rsidR="00BE3A43" w:rsidRDefault="00BE3A43" w:rsidP="0025502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Pr="00255028" w:rsidRDefault="00255028" w:rsidP="002550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</w:rPr>
      </w:pPr>
      <w:r w:rsidRPr="00255028">
        <w:rPr>
          <w:rStyle w:val="c7"/>
          <w:rFonts w:ascii="Times New Roman" w:hAnsi="Times New Roman" w:cs="Times New Roman"/>
          <w:b/>
          <w:bCs/>
          <w:color w:val="000000"/>
          <w:sz w:val="44"/>
          <w:szCs w:val="44"/>
        </w:rPr>
        <w:t>«Правила безопасности для детей. Безопасность на дорогах»</w:t>
      </w:r>
    </w:p>
    <w:p w:rsidR="00BE3A43" w:rsidRPr="00255028" w:rsidRDefault="00255028" w:rsidP="002550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дистанционно</w:t>
      </w: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tabs>
          <w:tab w:val="left" w:pos="7010"/>
        </w:tabs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Составил 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E3A43" w:rsidRPr="0084530E" w:rsidRDefault="00BE3A43" w:rsidP="00BE3A43">
      <w:pPr>
        <w:shd w:val="clear" w:color="auto" w:fill="FFFFFF"/>
        <w:tabs>
          <w:tab w:val="left" w:pos="7010"/>
        </w:tabs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Холоденко А.С.</w:t>
      </w: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BE3A43" w:rsidRDefault="00BE3A43" w:rsidP="00BE3A43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Переходя улицу, всегда надо смотреть сначала налево, а дойдя до середины дороги - направо.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Нельзя играть на проезжей части дороги и на тротуаре.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Безопаснее всего переходить улицу с группой с группой пешеходов.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Рекомендации для родителей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</w:t>
      </w:r>
      <w:r>
        <w:rPr>
          <w:rStyle w:val="c0"/>
          <w:i/>
          <w:iCs/>
          <w:color w:val="000000"/>
          <w:sz w:val="28"/>
          <w:szCs w:val="28"/>
        </w:rPr>
        <w:t>При движении по тротуару</w:t>
      </w:r>
      <w:r>
        <w:rPr>
          <w:rStyle w:val="c0"/>
          <w:color w:val="000000"/>
          <w:sz w:val="28"/>
          <w:szCs w:val="28"/>
        </w:rPr>
        <w:t>: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придерживайтесь правой стороны тротуара;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</w:t>
      </w:r>
      <w:r>
        <w:rPr>
          <w:rStyle w:val="c0"/>
          <w:i/>
          <w:iCs/>
          <w:color w:val="000000"/>
          <w:sz w:val="28"/>
          <w:szCs w:val="28"/>
        </w:rPr>
        <w:t>Готовясь перейти дорогу</w:t>
      </w:r>
      <w:r>
        <w:rPr>
          <w:rStyle w:val="c0"/>
          <w:color w:val="000000"/>
          <w:sz w:val="28"/>
          <w:szCs w:val="28"/>
        </w:rPr>
        <w:t>: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</w:t>
      </w:r>
      <w:r>
        <w:rPr>
          <w:rStyle w:val="c0"/>
          <w:i/>
          <w:iCs/>
          <w:color w:val="000000"/>
          <w:sz w:val="28"/>
          <w:szCs w:val="28"/>
        </w:rPr>
        <w:t>При выходе из дома</w:t>
      </w:r>
      <w:r>
        <w:rPr>
          <w:rStyle w:val="c0"/>
          <w:color w:val="000000"/>
          <w:sz w:val="28"/>
          <w:szCs w:val="28"/>
        </w:rPr>
        <w:t>: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</w:t>
      </w:r>
      <w:r>
        <w:rPr>
          <w:rStyle w:val="c0"/>
          <w:i/>
          <w:iCs/>
          <w:color w:val="000000"/>
          <w:sz w:val="28"/>
          <w:szCs w:val="28"/>
        </w:rPr>
        <w:t>При ожидании общественного транспорта</w:t>
      </w:r>
      <w:r>
        <w:rPr>
          <w:rStyle w:val="c0"/>
          <w:color w:val="000000"/>
          <w:sz w:val="28"/>
          <w:szCs w:val="28"/>
        </w:rPr>
        <w:t>: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5. </w:t>
      </w:r>
      <w:r>
        <w:rPr>
          <w:rStyle w:val="c0"/>
          <w:i/>
          <w:iCs/>
          <w:color w:val="000000"/>
          <w:sz w:val="28"/>
          <w:szCs w:val="28"/>
        </w:rPr>
        <w:t>При переходе проезжей части</w:t>
      </w:r>
      <w:r>
        <w:rPr>
          <w:rStyle w:val="c0"/>
          <w:color w:val="000000"/>
          <w:sz w:val="28"/>
          <w:szCs w:val="28"/>
        </w:rPr>
        <w:t>: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не спешите и не бегите; переходите дорогу всегда размеренным шагом;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>
        <w:rPr>
          <w:rStyle w:val="c0"/>
          <w:color w:val="000000"/>
          <w:sz w:val="28"/>
          <w:szCs w:val="28"/>
        </w:rPr>
        <w:t>мото</w:t>
      </w:r>
      <w:proofErr w:type="spellEnd"/>
      <w:r>
        <w:rPr>
          <w:rStyle w:val="c0"/>
          <w:color w:val="000000"/>
          <w:sz w:val="28"/>
          <w:szCs w:val="28"/>
        </w:rPr>
        <w:t>- транспортными средствами;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6. </w:t>
      </w:r>
      <w:r>
        <w:rPr>
          <w:rStyle w:val="c0"/>
          <w:i/>
          <w:iCs/>
          <w:color w:val="000000"/>
          <w:sz w:val="28"/>
          <w:szCs w:val="28"/>
        </w:rPr>
        <w:t>При посадке и высадке из общественного транспорта</w:t>
      </w:r>
      <w:r>
        <w:rPr>
          <w:rStyle w:val="c0"/>
          <w:color w:val="000000"/>
          <w:sz w:val="28"/>
          <w:szCs w:val="28"/>
        </w:rPr>
        <w:t>: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7. </w:t>
      </w:r>
      <w:r>
        <w:rPr>
          <w:rStyle w:val="c0"/>
          <w:i/>
          <w:iCs/>
          <w:color w:val="000000"/>
          <w:sz w:val="28"/>
          <w:szCs w:val="28"/>
        </w:rPr>
        <w:t>При движении автомобиля</w:t>
      </w:r>
      <w:r>
        <w:rPr>
          <w:rStyle w:val="c0"/>
          <w:color w:val="000000"/>
          <w:sz w:val="28"/>
          <w:szCs w:val="28"/>
        </w:rPr>
        <w:t>: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Памятка для родителей: Безопасные шаги на пути к безопасности на дороге.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должны знать родители о своем ребенке?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3-4 года</w:t>
      </w:r>
      <w:r>
        <w:rPr>
          <w:rStyle w:val="c0"/>
          <w:color w:val="000000"/>
          <w:sz w:val="28"/>
          <w:szCs w:val="28"/>
        </w:rPr>
        <w:t> ребенок может отличить движущуюся машину от стоящей, но он уверен, что машина останавливается мгновенно.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6 лет</w:t>
      </w:r>
      <w:r>
        <w:rPr>
          <w:rStyle w:val="c0"/>
          <w:color w:val="000000"/>
          <w:sz w:val="28"/>
          <w:szCs w:val="28"/>
        </w:rPr>
        <w:t>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7 лет</w:t>
      </w:r>
      <w:r>
        <w:rPr>
          <w:rStyle w:val="c0"/>
          <w:color w:val="000000"/>
          <w:sz w:val="28"/>
          <w:szCs w:val="28"/>
        </w:rPr>
        <w:t> - более уверенно отличать правую сторону дорогу от левой.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8 лет</w:t>
      </w:r>
      <w:r>
        <w:rPr>
          <w:rStyle w:val="c0"/>
          <w:color w:val="000000"/>
          <w:sz w:val="28"/>
          <w:szCs w:val="28"/>
        </w:rPr>
        <w:t> –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может мгновенно отреагировать на отклик и т.д.;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имеет опыт пешеходного передвижения на дороге;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активно осваивает основные навыки езды на велосипеде;</w:t>
      </w:r>
    </w:p>
    <w:p w:rsidR="00255028" w:rsidRDefault="00255028" w:rsidP="0025502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умеет определять источник шума;  - устанавливать связь между величиной предмета, его удаленностью и временем (чем ближе автомобиль, тем он больше).</w:t>
      </w:r>
    </w:p>
    <w:p w:rsidR="00831D8C" w:rsidRDefault="00831D8C"/>
    <w:sectPr w:rsidR="00831D8C" w:rsidSect="0083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A43"/>
    <w:rsid w:val="00255028"/>
    <w:rsid w:val="00831D8C"/>
    <w:rsid w:val="0094641B"/>
    <w:rsid w:val="00BE3A43"/>
    <w:rsid w:val="00E8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2C992-BB9B-4F7D-ACD0-630E3DAA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5028"/>
  </w:style>
  <w:style w:type="paragraph" w:customStyle="1" w:styleId="c2">
    <w:name w:val="c2"/>
    <w:basedOn w:val="a"/>
    <w:rsid w:val="0025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5028"/>
  </w:style>
  <w:style w:type="paragraph" w:styleId="a4">
    <w:name w:val="Balloon Text"/>
    <w:basedOn w:val="a"/>
    <w:link w:val="a5"/>
    <w:uiPriority w:val="99"/>
    <w:semiHidden/>
    <w:unhideWhenUsed/>
    <w:rsid w:val="0094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2020-11-26T04:35:00Z</cp:lastPrinted>
  <dcterms:created xsi:type="dcterms:W3CDTF">2020-08-31T04:13:00Z</dcterms:created>
  <dcterms:modified xsi:type="dcterms:W3CDTF">2020-11-26T06:46:00Z</dcterms:modified>
</cp:coreProperties>
</file>