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F0" w:rsidRDefault="006D50F0" w:rsidP="006D50F0">
      <w:pPr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</w:t>
      </w:r>
      <w:r w:rsidR="00E22B8F">
        <w:rPr>
          <w:sz w:val="28"/>
          <w:szCs w:val="28"/>
        </w:rPr>
        <w:t>ития ребёнка  - детский сад № 32</w:t>
      </w:r>
      <w:r>
        <w:rPr>
          <w:sz w:val="28"/>
          <w:szCs w:val="28"/>
        </w:rPr>
        <w:t>города Кропоткин муниципального</w:t>
      </w:r>
    </w:p>
    <w:p w:rsidR="006D50F0" w:rsidRDefault="006D50F0" w:rsidP="006D50F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образования Кавказский район</w:t>
      </w:r>
    </w:p>
    <w:p w:rsidR="006D50F0" w:rsidRDefault="006D50F0" w:rsidP="006D50F0">
      <w:pPr>
        <w:rPr>
          <w:sz w:val="32"/>
          <w:szCs w:val="32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D50F0" w:rsidRDefault="006D50F0" w:rsidP="006D50F0">
      <w:pPr>
        <w:rPr>
          <w:sz w:val="32"/>
          <w:szCs w:val="32"/>
        </w:rPr>
      </w:pPr>
    </w:p>
    <w:p w:rsidR="006D50F0" w:rsidRDefault="006D50F0" w:rsidP="006D50F0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ab/>
        <w:t xml:space="preserve">     П Р И К А 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6D50F0" w:rsidRDefault="006D50F0" w:rsidP="006D50F0">
      <w:pPr>
        <w:rPr>
          <w:sz w:val="28"/>
          <w:szCs w:val="28"/>
        </w:rPr>
      </w:pPr>
    </w:p>
    <w:p w:rsidR="006D50F0" w:rsidRDefault="00E22B8F" w:rsidP="006D50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«03» июля 2017</w:t>
      </w:r>
      <w:r w:rsidR="006D50F0">
        <w:rPr>
          <w:sz w:val="28"/>
          <w:szCs w:val="28"/>
          <w:u w:val="single"/>
        </w:rPr>
        <w:t>года</w:t>
      </w:r>
      <w:r w:rsidR="00A1360E">
        <w:rPr>
          <w:sz w:val="28"/>
          <w:szCs w:val="28"/>
        </w:rPr>
        <w:tab/>
      </w:r>
      <w:r w:rsidR="00A1360E">
        <w:rPr>
          <w:sz w:val="28"/>
          <w:szCs w:val="28"/>
        </w:rPr>
        <w:tab/>
      </w:r>
      <w:r w:rsidR="00A1360E">
        <w:rPr>
          <w:sz w:val="28"/>
          <w:szCs w:val="28"/>
        </w:rPr>
        <w:tab/>
      </w:r>
      <w:r w:rsidR="00A1360E">
        <w:rPr>
          <w:sz w:val="28"/>
          <w:szCs w:val="28"/>
        </w:rPr>
        <w:tab/>
      </w:r>
      <w:r w:rsidR="00A1360E">
        <w:rPr>
          <w:sz w:val="28"/>
          <w:szCs w:val="28"/>
        </w:rPr>
        <w:tab/>
        <w:t>№4</w:t>
      </w:r>
      <w:r w:rsidR="00D57D95">
        <w:rPr>
          <w:sz w:val="28"/>
          <w:szCs w:val="28"/>
        </w:rPr>
        <w:t>/2</w:t>
      </w:r>
    </w:p>
    <w:p w:rsidR="006D50F0" w:rsidRDefault="006D50F0" w:rsidP="006D50F0">
      <w:pPr>
        <w:rPr>
          <w:sz w:val="28"/>
          <w:szCs w:val="28"/>
          <w:u w:val="single"/>
        </w:rPr>
      </w:pPr>
    </w:p>
    <w:p w:rsidR="006D50F0" w:rsidRDefault="006D50F0" w:rsidP="006D50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Кропоткин</w:t>
      </w:r>
    </w:p>
    <w:p w:rsidR="006D50F0" w:rsidRDefault="006D50F0" w:rsidP="006D50F0">
      <w:pPr>
        <w:rPr>
          <w:sz w:val="28"/>
          <w:szCs w:val="28"/>
        </w:rPr>
      </w:pPr>
    </w:p>
    <w:p w:rsidR="006D50F0" w:rsidRDefault="006D50F0" w:rsidP="006D50F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антикоррупционной политики  МАДОУ</w:t>
      </w:r>
    </w:p>
    <w:p w:rsidR="006D50F0" w:rsidRDefault="006D50F0" w:rsidP="006D50F0">
      <w:pPr>
        <w:jc w:val="center"/>
        <w:rPr>
          <w:b/>
          <w:sz w:val="28"/>
          <w:szCs w:val="28"/>
        </w:rPr>
      </w:pPr>
    </w:p>
    <w:p w:rsidR="006D50F0" w:rsidRDefault="006D50F0" w:rsidP="006D50F0">
      <w:pPr>
        <w:jc w:val="center"/>
        <w:rPr>
          <w:b/>
          <w:sz w:val="28"/>
          <w:szCs w:val="28"/>
        </w:rPr>
      </w:pPr>
    </w:p>
    <w:p w:rsidR="006D50F0" w:rsidRDefault="006D50F0" w:rsidP="006D50F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реализации антикоррупционной политики на территории муниципального образования Кавказский район, </w:t>
      </w:r>
      <w:bookmarkStart w:id="0" w:name="_GoBack"/>
      <w:bookmarkEnd w:id="0"/>
      <w:r w:rsidR="004029AB">
        <w:rPr>
          <w:sz w:val="28"/>
          <w:szCs w:val="28"/>
        </w:rPr>
        <w:t xml:space="preserve">в </w:t>
      </w:r>
      <w:r w:rsidR="004029AB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 Федеральным законом от 25 декабря 2008 года   № 273-ФЗ «О противодействии коррупции», руководствуясь «Методическими рекомендациями по разработке и принятию организациями мер по предупреждению и противодействию коррупции», разработанными Министерством труда и социальной защиты населения Российской Федерации от 8 ноября 2013 года</w:t>
      </w:r>
      <w:r w:rsidR="00374F18">
        <w:rPr>
          <w:color w:val="000000"/>
          <w:sz w:val="28"/>
          <w:szCs w:val="28"/>
        </w:rPr>
        <w:t>, П Р И К А З Ы В А Ю</w:t>
      </w:r>
      <w:r>
        <w:rPr>
          <w:color w:val="000000"/>
          <w:sz w:val="28"/>
          <w:szCs w:val="28"/>
        </w:rPr>
        <w:t>: </w:t>
      </w:r>
    </w:p>
    <w:p w:rsidR="006D50F0" w:rsidRDefault="006D50F0" w:rsidP="006D50F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Утвердить Антикоррупционную политику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автономного дошкольного образовательного учреждения – центр раз</w:t>
      </w:r>
      <w:r w:rsidR="00E22B8F">
        <w:rPr>
          <w:sz w:val="28"/>
          <w:szCs w:val="28"/>
        </w:rPr>
        <w:t>вития ребёнка - детский сад № 32</w:t>
      </w:r>
      <w:r>
        <w:rPr>
          <w:sz w:val="28"/>
          <w:szCs w:val="28"/>
        </w:rPr>
        <w:t xml:space="preserve"> (прилагается).</w:t>
      </w:r>
    </w:p>
    <w:p w:rsidR="006D50F0" w:rsidRDefault="006D50F0" w:rsidP="006D50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. Назначить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1741">
        <w:rPr>
          <w:rFonts w:ascii="Times New Roman" w:hAnsi="Times New Roman"/>
          <w:sz w:val="28"/>
          <w:szCs w:val="28"/>
        </w:rPr>
        <w:t>Добрину Е.В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ответственным  лицом за работу по профилактике коррупционных и иных правонарушений.</w:t>
      </w:r>
    </w:p>
    <w:p w:rsidR="006D50F0" w:rsidRDefault="005D1741" w:rsidP="006D50F0">
      <w:pPr>
        <w:pStyle w:val="a3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3.Добриной Е.В</w:t>
      </w:r>
      <w:r w:rsidR="006D5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D5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работу по профилактике коррупционных и иных правонарушений в</w:t>
      </w:r>
      <w:r w:rsidR="006D50F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22B8F">
        <w:rPr>
          <w:rFonts w:ascii="Times New Roman" w:eastAsia="Times New Roman" w:hAnsi="Times New Roman"/>
          <w:sz w:val="28"/>
          <w:szCs w:val="28"/>
          <w:lang w:eastAsia="ru-RU"/>
        </w:rPr>
        <w:t>МАДОУ № 32</w:t>
      </w:r>
      <w:r w:rsidR="006D50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50F0" w:rsidRDefault="006D50F0" w:rsidP="006D50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>
        <w:rPr>
          <w:rFonts w:ascii="Times New Roman" w:hAnsi="Times New Roman"/>
          <w:sz w:val="28"/>
          <w:szCs w:val="28"/>
        </w:rPr>
        <w:t>. Внести соответствующие изменения в должностную инструкцию  заместителя заведующего по ВМР, дополнив должностные обязанности функциями по профилактики коррупционных и иных правонарушений.</w:t>
      </w:r>
    </w:p>
    <w:p w:rsidR="006D50F0" w:rsidRDefault="006D50F0" w:rsidP="006D50F0">
      <w:pPr>
        <w:shd w:val="clear" w:color="auto" w:fill="FFFFFF"/>
        <w:tabs>
          <w:tab w:val="left" w:pos="2570"/>
        </w:tabs>
        <w:spacing w:before="7" w:line="324" w:lineRule="exact"/>
        <w:ind w:firstLine="709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5.</w:t>
      </w:r>
      <w:r>
        <w:rPr>
          <w:sz w:val="28"/>
          <w:szCs w:val="28"/>
        </w:rPr>
        <w:t xml:space="preserve"> Контроль за выполнением </w:t>
      </w:r>
      <w:proofErr w:type="gramStart"/>
      <w:r>
        <w:rPr>
          <w:sz w:val="28"/>
          <w:szCs w:val="28"/>
        </w:rPr>
        <w:t>приказа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6D50F0" w:rsidRDefault="006D50F0" w:rsidP="006D50F0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6. Приказ вступает в силу со дня его подписания.</w:t>
      </w:r>
    </w:p>
    <w:p w:rsidR="006D50F0" w:rsidRDefault="006D50F0" w:rsidP="006D50F0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0F0" w:rsidRDefault="006D50F0" w:rsidP="006D50F0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0F0" w:rsidRDefault="006D50F0" w:rsidP="006D50F0">
      <w:pPr>
        <w:rPr>
          <w:rStyle w:val="a4"/>
          <w:b w:val="0"/>
        </w:rPr>
      </w:pPr>
      <w:r>
        <w:rPr>
          <w:rStyle w:val="a4"/>
          <w:b w:val="0"/>
          <w:sz w:val="20"/>
          <w:szCs w:val="20"/>
        </w:rPr>
        <w:t xml:space="preserve"> </w:t>
      </w:r>
      <w:r w:rsidR="00E22B8F">
        <w:rPr>
          <w:rStyle w:val="a4"/>
          <w:b w:val="0"/>
          <w:sz w:val="28"/>
          <w:szCs w:val="28"/>
        </w:rPr>
        <w:t>Заведующий МАДОУ ЦРР -д/с №32</w:t>
      </w:r>
      <w:r w:rsidR="005D1741">
        <w:rPr>
          <w:rStyle w:val="a4"/>
          <w:b w:val="0"/>
          <w:sz w:val="28"/>
          <w:szCs w:val="28"/>
        </w:rPr>
        <w:tab/>
      </w:r>
      <w:r w:rsidR="005D1741">
        <w:rPr>
          <w:rStyle w:val="a4"/>
          <w:b w:val="0"/>
          <w:sz w:val="28"/>
          <w:szCs w:val="28"/>
        </w:rPr>
        <w:tab/>
      </w:r>
      <w:r w:rsidR="005D1741">
        <w:rPr>
          <w:rStyle w:val="a4"/>
          <w:b w:val="0"/>
          <w:sz w:val="28"/>
          <w:szCs w:val="28"/>
        </w:rPr>
        <w:tab/>
      </w:r>
      <w:r w:rsidR="005D1741">
        <w:rPr>
          <w:rStyle w:val="a4"/>
          <w:b w:val="0"/>
          <w:sz w:val="28"/>
          <w:szCs w:val="28"/>
        </w:rPr>
        <w:tab/>
        <w:t>Л.В. Дементьева</w:t>
      </w:r>
    </w:p>
    <w:p w:rsidR="006D50F0" w:rsidRDefault="006D50F0" w:rsidP="006D50F0">
      <w:pPr>
        <w:spacing w:line="0" w:lineRule="atLeast"/>
        <w:jc w:val="right"/>
      </w:pPr>
    </w:p>
    <w:p w:rsidR="006D50F0" w:rsidRDefault="006D50F0" w:rsidP="006D50F0">
      <w:pPr>
        <w:spacing w:line="0" w:lineRule="atLeast"/>
        <w:jc w:val="right"/>
        <w:rPr>
          <w:sz w:val="28"/>
          <w:szCs w:val="28"/>
        </w:rPr>
      </w:pPr>
    </w:p>
    <w:p w:rsidR="006D50F0" w:rsidRDefault="006D50F0" w:rsidP="006D50F0">
      <w:pPr>
        <w:spacing w:line="0" w:lineRule="atLeast"/>
        <w:jc w:val="right"/>
        <w:rPr>
          <w:sz w:val="28"/>
          <w:szCs w:val="28"/>
        </w:rPr>
      </w:pPr>
    </w:p>
    <w:p w:rsidR="006D50F0" w:rsidRDefault="006D50F0" w:rsidP="006D50F0">
      <w:pPr>
        <w:spacing w:line="0" w:lineRule="atLeast"/>
        <w:jc w:val="right"/>
        <w:rPr>
          <w:sz w:val="28"/>
          <w:szCs w:val="28"/>
        </w:rPr>
      </w:pPr>
    </w:p>
    <w:p w:rsidR="008F5CC5" w:rsidRDefault="008F5CC5"/>
    <w:sectPr w:rsidR="008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F0"/>
    <w:rsid w:val="00111978"/>
    <w:rsid w:val="00374F18"/>
    <w:rsid w:val="004029AB"/>
    <w:rsid w:val="005D1741"/>
    <w:rsid w:val="006D50F0"/>
    <w:rsid w:val="008F5CC5"/>
    <w:rsid w:val="00A1360E"/>
    <w:rsid w:val="00D57D95"/>
    <w:rsid w:val="00E2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7FD74-FD36-443E-9172-FD20F51E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50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6D50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9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14</cp:revision>
  <cp:lastPrinted>2017-08-07T12:50:00Z</cp:lastPrinted>
  <dcterms:created xsi:type="dcterms:W3CDTF">2015-08-20T10:04:00Z</dcterms:created>
  <dcterms:modified xsi:type="dcterms:W3CDTF">2017-08-07T12:51:00Z</dcterms:modified>
</cp:coreProperties>
</file>